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3. Ñeä töû.</w:t>
      </w:r>
    </w:p>
    <w:p>
      <w:pPr>
        <w:pStyle w:val="BodyText"/>
        <w:spacing w:line="235" w:lineRule="auto" w:before="82"/>
        <w:ind w:right="116" w:firstLine="566"/>
      </w:pPr>
      <w:r>
        <w:rPr/>
        <w:t>Luùc aáy, Tröôûng giaû Duy-ma töï nghó: “Nay con beänh taät khoâng rôøi khoûi giöôøng theá naøy, taâm Töø roäng lôùn cuûa Ñöùc Theá Toân ñaâu coù boû maø khoâng thöông ñeán.” Ñöùc Theá Toân bieát yù oâng, neân baûo Toân giaû Xaù-lôïi-phaát:</w:t>
      </w:r>
    </w:p>
    <w:p>
      <w:pPr>
        <w:pStyle w:val="BodyText"/>
        <w:spacing w:line="235" w:lineRule="auto"/>
        <w:ind w:left="682" w:right="3501"/>
      </w:pPr>
      <w:r>
        <w:rPr/>
        <w:t>–Toân giaû haõy ñeán thaêm beänh Tröôûng giaû Duy-ma. Toân giaû Xaù-lôïi-phaát thöa vôùi Phaät:</w:t>
      </w:r>
    </w:p>
    <w:p>
      <w:pPr>
        <w:pStyle w:val="BodyText"/>
        <w:spacing w:line="235" w:lineRule="auto"/>
        <w:ind w:right="115" w:firstLine="566"/>
      </w:pPr>
      <w:r>
        <w:rPr/>
        <w:t>–Baïch Theá Toân! Con khoâng ñuû söùc ñeán thaêm beänh vò tröôûng giaû aáy. Taïi sao? Vì   con nhôù ngaøy tröôùc, con ngoài yeân trong röøng, beân goác caây, khi aáy Tröôûng giaû Duy-ma  ñeán, thöa: “Kính baïch Toân giaû Xaù-lôïi-phaát! Baát taát phaûi ngoài nhö vaày môùi laø ngoài yeân. Ngoài yeân laø ôû trong ba coõi maø vaãn khoâng hieän haønh thaân yù môùi laø ngoài yeân, khoâng xuaát ñònh dieät taän maø vaãn hieän haønh nhöõng cöû ñoäng khuoân pheùp môùi laø ngoài yeân, khoâng boû phaùp Phaät maø vaãn hieän haønh moïi söï cuûa ngöôøi thöôøng môùi laø ngoài yeân,  taâm  khoâng  höôùng noäi cuõng khoâng höôùng ngoaïi môùi laø ngoài yeân, khoâng ñoäng nôi moïi thöù kieán chaáp maø vaãn tu haønh ba möôi baûy giaùc phaàn môùi laø ngoài yeân, khoâng döùt phieàn naõo maø vaãn  nhaäp</w:t>
      </w:r>
      <w:r>
        <w:rPr>
          <w:spacing w:val="4"/>
        </w:rPr>
        <w:t> </w:t>
      </w:r>
      <w:r>
        <w:rPr/>
        <w:t>Nieát-baøn</w:t>
      </w:r>
      <w:r>
        <w:rPr>
          <w:spacing w:val="5"/>
        </w:rPr>
        <w:t> </w:t>
      </w:r>
      <w:r>
        <w:rPr/>
        <w:t>môùi</w:t>
      </w:r>
      <w:r>
        <w:rPr>
          <w:spacing w:val="6"/>
        </w:rPr>
        <w:t> </w:t>
      </w:r>
      <w:r>
        <w:rPr/>
        <w:t>laø</w:t>
      </w:r>
      <w:r>
        <w:rPr>
          <w:spacing w:val="7"/>
        </w:rPr>
        <w:t> </w:t>
      </w:r>
      <w:r>
        <w:rPr/>
        <w:t>ngoài</w:t>
      </w:r>
      <w:r>
        <w:rPr>
          <w:spacing w:val="7"/>
        </w:rPr>
        <w:t> </w:t>
      </w:r>
      <w:r>
        <w:rPr/>
        <w:t>yeân.</w:t>
      </w:r>
      <w:r>
        <w:rPr>
          <w:spacing w:val="4"/>
        </w:rPr>
        <w:t> </w:t>
      </w:r>
      <w:r>
        <w:rPr/>
        <w:t>Ngoài</w:t>
      </w:r>
      <w:r>
        <w:rPr>
          <w:spacing w:val="5"/>
        </w:rPr>
        <w:t> </w:t>
      </w:r>
      <w:r>
        <w:rPr/>
        <w:t>ñöôïc</w:t>
      </w:r>
      <w:r>
        <w:rPr>
          <w:spacing w:val="7"/>
        </w:rPr>
        <w:t> </w:t>
      </w:r>
      <w:r>
        <w:rPr/>
        <w:t>nhö</w:t>
      </w:r>
      <w:r>
        <w:rPr>
          <w:spacing w:val="5"/>
        </w:rPr>
        <w:t> </w:t>
      </w:r>
      <w:r>
        <w:rPr/>
        <w:t>vaäy</w:t>
      </w:r>
      <w:r>
        <w:rPr>
          <w:spacing w:val="7"/>
        </w:rPr>
        <w:t> </w:t>
      </w:r>
      <w:r>
        <w:rPr/>
        <w:t>thì</w:t>
      </w:r>
      <w:r>
        <w:rPr>
          <w:spacing w:val="6"/>
        </w:rPr>
        <w:t> </w:t>
      </w:r>
      <w:r>
        <w:rPr/>
        <w:t>Phaät</w:t>
      </w:r>
      <w:r>
        <w:rPr>
          <w:spacing w:val="7"/>
        </w:rPr>
        <w:t> </w:t>
      </w:r>
      <w:r>
        <w:rPr/>
        <w:t>môùi</w:t>
      </w:r>
      <w:r>
        <w:rPr>
          <w:spacing w:val="7"/>
        </w:rPr>
        <w:t> </w:t>
      </w:r>
      <w:r>
        <w:rPr/>
        <w:t>aán</w:t>
      </w:r>
      <w:r>
        <w:rPr>
          <w:spacing w:val="6"/>
        </w:rPr>
        <w:t> </w:t>
      </w:r>
      <w:r>
        <w:rPr/>
        <w:t>chöùng.”</w:t>
      </w:r>
    </w:p>
    <w:p>
      <w:pPr>
        <w:pStyle w:val="BodyText"/>
        <w:spacing w:line="232" w:lineRule="auto"/>
        <w:ind w:right="117" w:firstLine="566"/>
      </w:pPr>
      <w:r>
        <w:rPr/>
        <w:t>Baáy giôø, baïch Theá Toân! Con nghe lôøi aáy maø laëng thinh, khoâng theå ñaùp laïi. Do vaäy con khoâng ñuû söùc ñeán thaêm beänh Tröôûng giaû Duy-ma.</w:t>
      </w:r>
    </w:p>
    <w:p>
      <w:pPr>
        <w:pStyle w:val="BodyText"/>
        <w:spacing w:line="305" w:lineRule="exact"/>
        <w:ind w:left="682"/>
      </w:pPr>
      <w:r>
        <w:rPr/>
        <w:t>Ñöùc Theá Toân baûo Toân giaû Ñaïi Muïc-kieàn-lieân:</w:t>
      </w:r>
    </w:p>
    <w:p>
      <w:pPr>
        <w:pStyle w:val="BodyText"/>
        <w:spacing w:line="235" w:lineRule="auto"/>
        <w:ind w:left="682" w:right="3501"/>
      </w:pPr>
      <w:r>
        <w:rPr/>
        <w:t>–Toân giaû haõy ñeán thaêm beänh Tröôûng giaû Duy-ma. Toân giaû Ñaïi Muïc-kieàn-lieân thöa vôùi Phaät:</w:t>
      </w:r>
    </w:p>
    <w:p>
      <w:pPr>
        <w:pStyle w:val="BodyText"/>
        <w:spacing w:line="235" w:lineRule="auto"/>
        <w:ind w:right="115" w:firstLine="566"/>
      </w:pPr>
      <w:r>
        <w:rPr/>
        <w:t>–Baïch Theá Toân! Con khoâng ñuû söùc ñeán thaêm beänh vò tröôûng giaû aáy. Taïi sao? Vì   con nhôù tröôùc ñaây con vaøo thaønh Tyø-da-ly, ôû trong moät ngoõ taét cuûa phöôøng khoùm, thuyeát phaùp cho caùc cö só. Baáy giôø Tröôûng giaû Duy-ma ñeán thöa vôùi con: “Kính baïch Toân giaû  Ñaïi Muïc-kieàn-lieân! Thuyeát phaùp cho cö só thì ñöøng noùi nhö Toân giaû noùi. Thuyeát phaùp laø thuyeát ñuùng vôùi phaùp: phaùp khoâng sinh theå, vì taùch rôøi moïi caáu ueá cuûa sinh theå; phaùp khoâng töï ngaõ, vì taùch rôøi moïi caáu nhieãm cuûa töï ngaõ; phaùp khoâng sinh meänh, vì taùch rôøi sinh töû; phaùp khoâng taùi sinh, vì thôøi gian tröôùc sau ñeàu döùt heát; phaùp thöôøng vaéng laëng,    vì dieät caùc töôùng; phaùp sieâu vieät caùc töôùng, vì khoâng duyeân ñaâu caû; phaùp khoâng teân chöõ,  vì tuyeät heát moïi ngoân töø; phaùp khoâng noùi naêng, vì taùch rôøi tìm toøi cöùu xeùt; phaùp khoâng hình töôùng, vì nhö hö khoâng; phaùp khoâng thaûo luaän voâ ích, vì roát raùo laø khoâng; phaùp  khoâng ngaõ sôû, vì taùch rôøi ngaõ sôû; phaùp khoâng phaân bieät, vì taùch rôøi caùc thöùc; phaùp khoâng so saùnh, vì khoâng ñoái chieáu; phaùp khoâng thuoäc nhaân toá, vì khoâng ôû nôi moïi nhaân toá;    phaùp ñoàng phaùp taùnh, vì nhaäp vaøo theå taùnh cuûa caùc phaùp; phaùp tuøy theo chaân nhö, vì khoâng tuøy theo gì caû; phaùp truù ôû thöïc taùnh, vì nhöõng quan ñieåm cöïc ñoan khoâng theå laøm loaïn ñoäng; phaùp khoâng dao ñoäng, vì khoâng döïa vaøo saùu ñoái töôïng; phaùp khoâng thôøi gian, vì thöôøng khoâng ngöøng; phaùp thích hôïp vôùi khoâng, thích öùng voâ töôùng, thích nghi voâ taùc; phaùp taùch rôøi toát xaáu, phaùp khoâng theâm bôùt, phaùp khoâng sinh dieät, phaùp khoâng coù ñoái töôïng ñeå quy veà, phaùp sieâu vieät giaùc quan, phaùp khoâng cao thaáp, phaùp thöôøng truù baát ñoäng, phaùp taùch rôøi moïi loaïi quan saùt. Daï, kính baïch Toân giaû! Thöïc töôùng cuûa caùc phaùp nhö vaäy thì coù theå thuyeát giaûng ñöôïc sao? Thuyeát phaùp laø ngöôøi noùi khoâng noùi, khoâng    chæ thò, ngöôøi nghe khoâng nghe, khoâng thuû ñaéc. Nhö nhaø aûo thuaät thuyeát phaùp cho nhaân  vaät aûo thuaät: Haõy coù yù thöùc aáy maø thuyeát phaùp cho ngöôøi. Phaûi bieát trình ñoä cuûa chuùng sinh coù lanh coù chaäm, phaûi hieåu caùc phaùp khoâng bò trôû ngaïi, roài ñem taâm ñaïi Bi maø taùn döông</w:t>
      </w:r>
      <w:r>
        <w:rPr>
          <w:spacing w:val="6"/>
        </w:rPr>
        <w:t> </w:t>
      </w:r>
      <w:r>
        <w:rPr/>
        <w:t>Ñaïi</w:t>
      </w:r>
      <w:r>
        <w:rPr>
          <w:spacing w:val="7"/>
        </w:rPr>
        <w:t> </w:t>
      </w:r>
      <w:r>
        <w:rPr/>
        <w:t>thöøa,</w:t>
      </w:r>
      <w:r>
        <w:rPr>
          <w:spacing w:val="7"/>
        </w:rPr>
        <w:t> </w:t>
      </w:r>
      <w:r>
        <w:rPr/>
        <w:t>nghó</w:t>
      </w:r>
      <w:r>
        <w:rPr>
          <w:spacing w:val="6"/>
        </w:rPr>
        <w:t> </w:t>
      </w:r>
      <w:r>
        <w:rPr/>
        <w:t>baùo</w:t>
      </w:r>
      <w:r>
        <w:rPr>
          <w:spacing w:val="7"/>
        </w:rPr>
        <w:t> </w:t>
      </w:r>
      <w:r>
        <w:rPr/>
        <w:t>aân</w:t>
      </w:r>
      <w:r>
        <w:rPr>
          <w:spacing w:val="7"/>
        </w:rPr>
        <w:t> </w:t>
      </w:r>
      <w:r>
        <w:rPr/>
        <w:t>Phaät</w:t>
      </w:r>
      <w:r>
        <w:rPr>
          <w:spacing w:val="7"/>
        </w:rPr>
        <w:t> </w:t>
      </w:r>
      <w:r>
        <w:rPr/>
        <w:t>maø</w:t>
      </w:r>
      <w:r>
        <w:rPr>
          <w:spacing w:val="6"/>
        </w:rPr>
        <w:t> </w:t>
      </w:r>
      <w:r>
        <w:rPr/>
        <w:t>tieáp</w:t>
      </w:r>
      <w:r>
        <w:rPr>
          <w:spacing w:val="5"/>
        </w:rPr>
        <w:t> </w:t>
      </w:r>
      <w:r>
        <w:rPr/>
        <w:t>noái</w:t>
      </w:r>
      <w:r>
        <w:rPr>
          <w:spacing w:val="7"/>
        </w:rPr>
        <w:t> </w:t>
      </w:r>
      <w:r>
        <w:rPr/>
        <w:t>Tam</w:t>
      </w:r>
      <w:r>
        <w:rPr>
          <w:spacing w:val="7"/>
        </w:rPr>
        <w:t> </w:t>
      </w:r>
      <w:r>
        <w:rPr/>
        <w:t>baûo,</w:t>
      </w:r>
      <w:r>
        <w:rPr>
          <w:spacing w:val="6"/>
        </w:rPr>
        <w:t> </w:t>
      </w:r>
      <w:r>
        <w:rPr/>
        <w:t>roài</w:t>
      </w:r>
      <w:r>
        <w:rPr>
          <w:spacing w:val="7"/>
        </w:rPr>
        <w:t> </w:t>
      </w:r>
      <w:r>
        <w:rPr/>
        <w:t>môùi</w:t>
      </w:r>
      <w:r>
        <w:rPr>
          <w:spacing w:val="7"/>
        </w:rPr>
        <w:t> </w:t>
      </w:r>
      <w:r>
        <w:rPr/>
        <w:t>thuyeát</w:t>
      </w:r>
      <w:r>
        <w:rPr>
          <w:spacing w:val="2"/>
        </w:rPr>
        <w:t> </w:t>
      </w:r>
      <w:r>
        <w:rPr/>
        <w:t>phaùp.”</w:t>
      </w:r>
    </w:p>
    <w:p>
      <w:pPr>
        <w:pStyle w:val="BodyText"/>
        <w:spacing w:line="275" w:lineRule="exact"/>
        <w:ind w:left="682"/>
      </w:pPr>
      <w:r>
        <w:rPr/>
        <w:t>Khi Tröôûng giaû Duy-ma thuyeát phaùp nhö theá thì taùm traêm cö só ñeàu phaùt taâm Boà-</w:t>
      </w:r>
    </w:p>
    <w:p>
      <w:pPr>
        <w:spacing w:after="0" w:line="27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ñeà voâ thöôïng. Con khoâng coù ñöôïc söï huøng bieän nhö vaäy, neân khoâng ñuû söùc ñeán  thaêm beänh Tröôûng giaû</w:t>
      </w:r>
      <w:r>
        <w:rPr>
          <w:spacing w:val="8"/>
        </w:rPr>
        <w:t> </w:t>
      </w:r>
      <w:r>
        <w:rPr/>
        <w:t>Duy-ma.</w:t>
      </w:r>
    </w:p>
    <w:p>
      <w:pPr>
        <w:pStyle w:val="BodyText"/>
        <w:spacing w:line="302" w:lineRule="exact"/>
        <w:ind w:left="682"/>
      </w:pPr>
      <w:r>
        <w:rPr/>
        <w:t>Ñöùc Theá Toân baûo Toân giaû Ñaïi Ca-dieáp:</w:t>
      </w:r>
    </w:p>
    <w:p>
      <w:pPr>
        <w:pStyle w:val="BodyText"/>
        <w:spacing w:line="232" w:lineRule="auto" w:before="4"/>
        <w:ind w:left="682" w:right="3501"/>
      </w:pPr>
      <w:r>
        <w:rPr/>
        <w:t>–Toân giaû haõy ñeán thaêm beänh Tröôûng giaû Duy-ma. Toân giaû Ñaïi Ca-dieáp thöa vôùi Phaät:</w:t>
      </w:r>
    </w:p>
    <w:p>
      <w:pPr>
        <w:pStyle w:val="BodyText"/>
        <w:spacing w:line="235" w:lineRule="auto" w:before="1"/>
        <w:ind w:right="115" w:firstLine="566"/>
      </w:pPr>
      <w:r>
        <w:rPr/>
        <w:t>–Baïch Theá Toân! Con khoâng ñuû söùc ñeán thaêm beänh vò tröôûng giaû aáy. Taïi sao? Vì   con nhôù ngaøy tröôùc con khaát thöïc nôi xoùm ngheøo, baáy giôø Tröôûng giaû Duy-ma ñeán thöa vôùi con: “Daï, kính baïch Toân giaû Ñaïi Ca-dieáp! Toân giaû coù taâm Töø bi maø khoâng ñoàng   ñaúng, vì boû nhaø giaøu maø khaát thöïc ngöôøi ngheøo. Kính baïch Toân giaû! Haõy soáng bình ñaúng roài neân tuaàn töï khaát thöïc. Haõy vì khoâng aên maø neân xin aên, vì huûy dieät traïng huoáng hoøa  hôïp neân nhaän laáy vaét aên, vì khoâng tieáp nhaän neân tieáp nhaän thöïc phaåm, vì quaùn töôûng   laøng xoùm troáng vaéng maø ñi vaøo laøng xoùm; thaáy hình saéc cuõng nhö khoâng thaáy, nghe aâm thanh cuõng nhö nghe tieáng vang, ngöûi hôi thôm cuõng nhö gioù thoaûng, neám muøi vò maø khoâng phaân bieät, ñöôïc tieáp xuùc cuõng nhö tueä giaùc tieáp xuùc; bieát caùc phaùp nhö huyeãn aûo, khoâng töï taùnh, khoâng tha taùnh; voán khoâng chaùy, neân nay khoâng taét. Kính baïch Toân giaû  Ñaïi Ca-dieáp! Neáu coù theå khoâng boû taùm taø maø nhaäp taùm Giaûi thoaùt, neáu baèng taø phaùp maø nhaäp chaùnh phaùp, neáu ñem moät böõa aên maø cho moïi ngöôøi, maø hieán chö Phaät vaø Hieàn thaùnh Taêng, thì sau ñoù môùi neân aên. AÊn nhö vaäy khoâng phaûi coù phieàn naõo khoâng phaûi khoâng phieàn naõo, khoâng phaûi nhaäp ñònh khoâng phaûi xuaát ñònh, khoâng ôû theá gian khoâng ôû Nieát-baøn. Ngöôøi cho thì khoâng keå phöôùc lôùn hay phöôùc nhoû, khoâng keå ích lôïi hay toån    haïi. Nhö theá laø ñi vaøo ñöôøng ñi cuûa Phaät chöù khoâng ñi theo Thanh vaên. Kính baïch Toân giaû!</w:t>
      </w:r>
      <w:r>
        <w:rPr>
          <w:spacing w:val="6"/>
        </w:rPr>
        <w:t> </w:t>
      </w:r>
      <w:r>
        <w:rPr/>
        <w:t>AÊn</w:t>
      </w:r>
      <w:r>
        <w:rPr>
          <w:spacing w:val="7"/>
        </w:rPr>
        <w:t> </w:t>
      </w:r>
      <w:r>
        <w:rPr/>
        <w:t>nhö</w:t>
      </w:r>
      <w:r>
        <w:rPr>
          <w:spacing w:val="7"/>
        </w:rPr>
        <w:t> </w:t>
      </w:r>
      <w:r>
        <w:rPr/>
        <w:t>vaäy</w:t>
      </w:r>
      <w:r>
        <w:rPr>
          <w:spacing w:val="7"/>
        </w:rPr>
        <w:t> </w:t>
      </w:r>
      <w:r>
        <w:rPr/>
        <w:t>môùi</w:t>
      </w:r>
      <w:r>
        <w:rPr>
          <w:spacing w:val="5"/>
        </w:rPr>
        <w:t> </w:t>
      </w:r>
      <w:r>
        <w:rPr/>
        <w:t>laø</w:t>
      </w:r>
      <w:r>
        <w:rPr>
          <w:spacing w:val="5"/>
        </w:rPr>
        <w:t> </w:t>
      </w:r>
      <w:r>
        <w:rPr/>
        <w:t>khoâng</w:t>
      </w:r>
      <w:r>
        <w:rPr>
          <w:spacing w:val="5"/>
        </w:rPr>
        <w:t> </w:t>
      </w:r>
      <w:r>
        <w:rPr/>
        <w:t>aên</w:t>
      </w:r>
      <w:r>
        <w:rPr>
          <w:spacing w:val="7"/>
        </w:rPr>
        <w:t> </w:t>
      </w:r>
      <w:r>
        <w:rPr/>
        <w:t>moät</w:t>
      </w:r>
      <w:r>
        <w:rPr>
          <w:spacing w:val="5"/>
        </w:rPr>
        <w:t> </w:t>
      </w:r>
      <w:r>
        <w:rPr/>
        <w:t>caùch</w:t>
      </w:r>
      <w:r>
        <w:rPr>
          <w:spacing w:val="7"/>
        </w:rPr>
        <w:t> </w:t>
      </w:r>
      <w:r>
        <w:rPr/>
        <w:t>voâ</w:t>
      </w:r>
      <w:r>
        <w:rPr>
          <w:spacing w:val="7"/>
        </w:rPr>
        <w:t> </w:t>
      </w:r>
      <w:r>
        <w:rPr/>
        <w:t>ích</w:t>
      </w:r>
      <w:r>
        <w:rPr>
          <w:spacing w:val="7"/>
        </w:rPr>
        <w:t> </w:t>
      </w:r>
      <w:r>
        <w:rPr/>
        <w:t>caùc</w:t>
      </w:r>
      <w:r>
        <w:rPr>
          <w:spacing w:val="8"/>
        </w:rPr>
        <w:t> </w:t>
      </w:r>
      <w:r>
        <w:rPr/>
        <w:t>thöïc</w:t>
      </w:r>
      <w:r>
        <w:rPr>
          <w:spacing w:val="8"/>
        </w:rPr>
        <w:t> </w:t>
      </w:r>
      <w:r>
        <w:rPr/>
        <w:t>phaåm</w:t>
      </w:r>
      <w:r>
        <w:rPr>
          <w:spacing w:val="5"/>
        </w:rPr>
        <w:t> </w:t>
      </w:r>
      <w:r>
        <w:rPr/>
        <w:t>cuûa</w:t>
      </w:r>
      <w:r>
        <w:rPr>
          <w:spacing w:val="5"/>
        </w:rPr>
        <w:t> </w:t>
      </w:r>
      <w:r>
        <w:rPr/>
        <w:t>ngöôøi</w:t>
      </w:r>
      <w:r>
        <w:rPr>
          <w:spacing w:val="7"/>
        </w:rPr>
        <w:t> </w:t>
      </w:r>
      <w:r>
        <w:rPr/>
        <w:t>cho.”</w:t>
      </w:r>
    </w:p>
    <w:p>
      <w:pPr>
        <w:pStyle w:val="BodyText"/>
        <w:spacing w:line="280" w:lineRule="exact"/>
        <w:ind w:left="682"/>
      </w:pPr>
      <w:r>
        <w:rPr/>
        <w:t>Baáy giôø, baïch Theá Toân! Con nghe noùi nhö vaäy tình caûm thaáy hieám coù, sinh loøng</w:t>
      </w:r>
    </w:p>
    <w:p>
      <w:pPr>
        <w:pStyle w:val="BodyText"/>
        <w:spacing w:line="232" w:lineRule="auto" w:before="4"/>
        <w:ind w:right="116"/>
      </w:pPr>
      <w:r>
        <w:rPr/>
        <w:t>kính troïng saâu xa ñoái vôùi caùc vò Boà-taùt. Con laïi nghó, ngöôøi coù gia ñình  maø  trí  tueä vaø huøng bieän coøn ñeán nhö theá thì ai maø khoâng phaùt taâm Boà-ñeà voâ thöôïng. Töø ñoù ñeán nay,  con khoâng coøn khuyeân ai baèng phaùp Thanh vaên, Duyeân giaùc nöõa. Vaø do ñoù, con khoâng   ñuû söùc ñeán thaêm beänh Tröôûng giaû</w:t>
      </w:r>
      <w:r>
        <w:rPr>
          <w:spacing w:val="29"/>
        </w:rPr>
        <w:t> </w:t>
      </w:r>
      <w:r>
        <w:rPr/>
        <w:t>Duy-ma.</w:t>
      </w:r>
    </w:p>
    <w:p>
      <w:pPr>
        <w:pStyle w:val="BodyText"/>
        <w:spacing w:line="308" w:lineRule="exact"/>
        <w:ind w:left="682"/>
      </w:pPr>
      <w:r>
        <w:rPr/>
        <w:t>Ñöùc Theá Toân baûo Toân giaû Tu-boà-ñeà:</w:t>
      </w:r>
    </w:p>
    <w:p>
      <w:pPr>
        <w:pStyle w:val="BodyText"/>
        <w:spacing w:line="235" w:lineRule="auto" w:before="1"/>
        <w:ind w:left="682" w:right="3501"/>
      </w:pPr>
      <w:r>
        <w:rPr/>
        <w:t>–Toân giaû haõy ñeán thaêm beänh Tröôûng giaû Duy-ma. Toân giaû Tu-boà-ñeà thöa vôùi Phaät:</w:t>
      </w:r>
    </w:p>
    <w:p>
      <w:pPr>
        <w:pStyle w:val="BodyText"/>
        <w:spacing w:line="235" w:lineRule="auto"/>
        <w:ind w:right="115" w:firstLine="566"/>
      </w:pPr>
      <w:r>
        <w:rPr/>
        <w:t>–Baïch Theá Toân! Con khoâng ñuû söùc ñeán thaêm beänh vò tröôûng giaû aáy. Taïi sao? Vì   con nhôù ngaøy tröôùc con ñeán khaát thöïc nôi nhaø tröôûng giaû, tröôûng giaû laáy baùt cuûa con    ñöïng ñaày côm, roài noùi vôùi con: “Daï, kính baïch Toân giaû Tu-boà-ñeà! Neáu bình ñaúng ñoái vôùi söï aên thì ñoái vôùi caùc phaùp cuõng bình ñaúng, bình ñaúng ñoái vôùi caùc phaùp thì ñoái vôùi söï aên cuõng bình ñaúng, khaát thöïc nhö vaäy môùi neân nhaän laáy thöïc phaåm. Neáu Toân giaû khoâng döùt boû tham, saân, si maø cuõng khoâng soáng vôùi tham, saân, si; khoâng huûy dieät thaân theå maø vaãn tuøy thuaän nhaát töôùng; khoâng huûy dieät voâ minh vôùi tham aùi maø vaãn phaùt khôûi minh saùt     vôùi giaûi thoaùt; duøng töôùng nguõ nghòch maø ñöôïc giaûi thoaùt, khoâng môû khoâng buoäc; khoâng phaûi thaáy boán chaân lyù, khoâng phaûi khoâng thaáy boán chaân lyù; khoâng thuû  ñaéc ñaïo quaû;  khoâng phaûi phaøm phu, khoâng phaûi taùch rôøi phaøm phu; khoâng phaûi Thaùnh nhaân, khoâng  phaûi khoâng Thaùnh nhaân; thaønh töïu caùc phaùp maø taùch rôøi yù töôûng veà caùc phaùp, thì môùi   neân nhaän laáy thöïc phaåm. Neáu Toân giaû khoâng thaáy Phaät, khoâng nghe Phaùp, laõnh  giaùo  phaùp cuûa saùu phaùi ngoaïi ñaïo kia laøm thaày cuûa Toân giaû vaø Toân giaû xuaát gia vôùi hoï, hoï    ñoïa laïc, Toân giaû cuõng ñoïa laïc, nhö theá môùi neân nhaän laáy thöïc phaåm. Neáu Toân giaû nhaäp vaøo caùc loaïi taø kieán chöù khoâng ñeán bôø beân kia, ôû trong taùm naïn chöù khoâng</w:t>
      </w:r>
      <w:r>
        <w:rPr>
          <w:spacing w:val="1"/>
        </w:rPr>
        <w:t> </w:t>
      </w:r>
      <w:r>
        <w:rPr/>
        <w:t>ñöôïc 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naïn, hoøa ñoàng phieàn naõo vaø taùch rôøi phaùp thanh tònh, Toân giaû ñöôïc ñònh khoâng caõi thì chuùng sinh cuõng ñöôïc ñònh aáy, ai cuùng döôøng Toân giaû thì khoâng goïi laø gaëp ruoäng phöôùc,  ai hieán cuùng Toân giaû thì ñoïa vaøo ba ñöôøng döõ, Toân giaû vôùi quaân ma cuøng naém tay maø   laøm baïn vôùi phieàn naõo, Toân giaû vôùi quaân ma vaø phieàn naõo khoâng khaùc gì nhau caû, oaùn gheùt chuùng sinh, phæ baùng Phaät vaø phaùp Phaät, khoâng döï vaøo haøng nguõ chuùng Taêng vaø khoâng bao giôø ñöôïc Nieát-baøn caû: Toân giaû (ñuû phöông caùch vaø kheùo leùo, daùm laøm ñöôïc) nhö vaäy môùi neân nhaän laáy thöïc</w:t>
      </w:r>
      <w:r>
        <w:rPr>
          <w:spacing w:val="32"/>
        </w:rPr>
        <w:t> </w:t>
      </w:r>
      <w:r>
        <w:rPr/>
        <w:t>phaåm.”</w:t>
      </w:r>
    </w:p>
    <w:p>
      <w:pPr>
        <w:pStyle w:val="BodyText"/>
        <w:spacing w:line="235" w:lineRule="auto"/>
        <w:ind w:right="115" w:firstLine="566"/>
      </w:pPr>
      <w:r>
        <w:rPr/>
        <w:t>Baáy giôø, baïch Theá Toân! Con nghe vaäy maø hoang mang, khoâng bieát tröôûng giaû noùi  gì, khoâng bieát traû lôøi theá naøo, neân ñeå baùt laïi maø muoán ñi ra. Tröôûng giaû thöa: “Daï, kính baïch Toân giaû Tu-boà-ñeà! Xin haõy laáy baùt, ñöøng sôï. YÙ cuûa Toân giaû nghó sao? Neáu Ñöùc    Theá Toân taïo ra nhaân vaät bieán hoùa, ñem nhöõng ñieàu treân ñaây chaát vaán thì Toân giaû coù sôï khoâng?” Con traû lôøi: “Khoâng.” Tröôûng giaû noùi: “Caùc phaùp toaøn nhö aûo hoùa, Toân giaû khoâng neân sôï. Taïi sao? Vì moïi söï noùi naêng khoâng taùch rôøi aûo hoùa. Ngöôøi coù trí thì khoâng vöôùng maéc nôi vaên töï ñaõ ñöôïc noùi ra, neân khoâng sôï gì caû. Taïi sao khoâng neân vöôùng maéc nôi vaên töï? Vì vaên töï töï noù ñaõ laø söï taùch rôøi, taùch rôøi vaên töï thì theá laø giaûi thoaùt, giaûi   thoaùt chính laø caùc</w:t>
      </w:r>
      <w:r>
        <w:rPr>
          <w:spacing w:val="16"/>
        </w:rPr>
        <w:t> </w:t>
      </w:r>
      <w:r>
        <w:rPr/>
        <w:t>phaùp.”</w:t>
      </w:r>
    </w:p>
    <w:p>
      <w:pPr>
        <w:pStyle w:val="BodyText"/>
        <w:spacing w:line="235" w:lineRule="auto"/>
        <w:ind w:right="116" w:firstLine="566"/>
      </w:pPr>
      <w:r>
        <w:rPr/>
        <w:t>Khi Tröôûng giaû Duy-ma noùi phaùp naøy thì hai traêm haøng trôøi, ngöôøi ñöôïc maét phaùp trong saùng. Do vaäy, con khoâng ñuû söùc ñeán thaêm beänh Tröôûng giaû Duy-ma.</w:t>
      </w:r>
    </w:p>
    <w:p>
      <w:pPr>
        <w:pStyle w:val="BodyText"/>
        <w:spacing w:line="302" w:lineRule="exact"/>
        <w:ind w:left="682"/>
      </w:pPr>
      <w:r>
        <w:rPr/>
        <w:t>Ñöùc Theá Toân baûo Toân giaû Phuù-laâu-na:</w:t>
      </w:r>
    </w:p>
    <w:p>
      <w:pPr>
        <w:pStyle w:val="BodyText"/>
        <w:spacing w:line="232" w:lineRule="auto"/>
        <w:ind w:left="682" w:right="3501"/>
      </w:pPr>
      <w:r>
        <w:rPr/>
        <w:t>–Toân giaû haõy ñeán thaêm beänh Tröôûng giaû Duy-ma. Toân giaû Phuù-laâu-na thöa vôùi</w:t>
      </w:r>
      <w:r>
        <w:rPr>
          <w:spacing w:val="25"/>
        </w:rPr>
        <w:t> </w:t>
      </w:r>
      <w:r>
        <w:rPr/>
        <w:t>Phaät:</w:t>
      </w:r>
    </w:p>
    <w:p>
      <w:pPr>
        <w:pStyle w:val="BodyText"/>
        <w:spacing w:line="235" w:lineRule="auto"/>
        <w:ind w:right="115" w:firstLine="566"/>
      </w:pPr>
      <w:r>
        <w:rPr/>
        <w:t>–Baïch Theá Toân! Con khoâng ñuû söùc ñeán thaêm beänh vò tröôûng giaû aáy. Taïi sao? Vì   con nhôù ngaøy tröôùc con ôû trong röøng lôùn, beân moät ñaïi thoï, thuyeát phaùp cho caùc vò Tyø-  kheo môùi thoï ñaïi giôùi. Baáy giôø Tröôûng giaû Duy-ma ñeán, thöa vôùi con: “Daï, kính baïch   Toân giaû Phuù-laâu-na! Tröôùc heát Toân giaû haõy nhaäp ñònh quaùn xeùt nhöõng ngöôøi naøy ñaõ,     môùi neân thuyeát phaùp. Toân giaû ñöøng ñem thöïc phaåm dô baån ñaët vaøo baùt ngoïc. Toân giaû    neân bieát caùc vò Tyø-kheo naøy nghó gì, ñöøng laàm löu ly laø thuûy tinh. Toân giaû khoâng bieát   trình ñoä cuûa ngöôøi nghe thì ñöøng taùc ñoäng hoï baèng phaùp Tieåu thöøa: Hoï khoâng bò thöông  thì Toân giaû ñöøng laøm cho hoï thöông toån. Ngöôøi muoán ñi ñöôøng lôùn thì ñöøng chæ ngoõ heïp. Ñöøng ñem bieån caû nheùt vaøo daáu chaân boø. Ñöøng ñem maët trôøi coi nhö ñoâm ñoám. Kính  baïch Toân giaû Phuù-laâu-na! Nhöõng vò Tyø-kheo naøy töø laâu ñaõ  phaùt taâm  Ñaïi  thöøa, nöûa  chöøng queân taâm aáy, taïi sao Toân giaû laïi ñem phaùp Tieåu thöøa maø höôùng daãn. Con thaáy   Tieåu thöøa trí tueä nhoû, caïn, chaúng khaùt ñui muø, khoâng theå phaân bieät veà trình ñoä lanh    chaäm cuûa chuùng sinh.” Baáy giôø Tröôûng giaû Duy-ma töùc thì nhaäp ñònh, laøm cho caùc vò Tyø-kheo töï nhôù veà ñôøi tröôùc ñaõ töøng gieo troàng caùc loaïi goác reã coâng ñöùc nôi choã naêm  traêm Ñöùc Phaät, hoài höôùng ñeán Boà-ñeà voâ thöôïng, töùc thì thoâng suoát, phuïc hoài taâm cuõ.     Caùc vò Tyø-kheo aáy laïy ngang chaân Tröôûng giaû Duy-ma. Tröôûng giaû  nhaân ñoù  thuyeát  phaùp, laøm cho hoï khoâng coøn thoaùi chuyeån nôi Boà-ñeà voâ thöôïng. Con nghó haøng Thanh   vaên khoâng xeùt trình ñoä cuûa ngöôøi thì khoâng neân thuyeát phaùp. Vaø do vaäy, con khoâng ñuû  söùc ñeán thaêm beänh Tröôûng giaû</w:t>
      </w:r>
      <w:r>
        <w:rPr>
          <w:spacing w:val="23"/>
        </w:rPr>
        <w:t> </w:t>
      </w:r>
      <w:r>
        <w:rPr/>
        <w:t>Duy-ma.</w:t>
      </w:r>
    </w:p>
    <w:p>
      <w:pPr>
        <w:pStyle w:val="BodyText"/>
        <w:spacing w:line="277" w:lineRule="exact"/>
        <w:ind w:left="682"/>
      </w:pPr>
      <w:r>
        <w:rPr/>
        <w:t>Ñöùc Theá Toân baûo Toân giaû Ca-chieân-dieân:</w:t>
      </w:r>
    </w:p>
    <w:p>
      <w:pPr>
        <w:pStyle w:val="BodyText"/>
        <w:spacing w:line="232" w:lineRule="auto"/>
        <w:ind w:left="682" w:right="3501"/>
      </w:pPr>
      <w:r>
        <w:rPr/>
        <w:t>–Toân giaû haõy ñeán thaêm beänh Tröôûng giaû Duy-ma. Toân giaû Ca-chieân-dieân thöa vôùi Phaät:</w:t>
      </w:r>
    </w:p>
    <w:p>
      <w:pPr>
        <w:pStyle w:val="BodyText"/>
        <w:spacing w:line="232" w:lineRule="auto"/>
        <w:ind w:right="117" w:firstLine="566"/>
      </w:pPr>
      <w:r>
        <w:rPr/>
        <w:t>–Baïch Theá Toân! Con khoâng ñuû söùc ñeán thaêm beänh vò tröôûng giaû aáy. Taïi sao? Vì   con</w:t>
      </w:r>
      <w:r>
        <w:rPr>
          <w:spacing w:val="17"/>
        </w:rPr>
        <w:t> </w:t>
      </w:r>
      <w:r>
        <w:rPr/>
        <w:t>nhôù</w:t>
      </w:r>
      <w:r>
        <w:rPr>
          <w:spacing w:val="17"/>
        </w:rPr>
        <w:t> </w:t>
      </w:r>
      <w:r>
        <w:rPr/>
        <w:t>ngaøy</w:t>
      </w:r>
      <w:r>
        <w:rPr>
          <w:spacing w:val="18"/>
        </w:rPr>
        <w:t> </w:t>
      </w:r>
      <w:r>
        <w:rPr/>
        <w:t>tröôùc,</w:t>
      </w:r>
      <w:r>
        <w:rPr>
          <w:spacing w:val="17"/>
        </w:rPr>
        <w:t> </w:t>
      </w:r>
      <w:r>
        <w:rPr/>
        <w:t>Ñöùc</w:t>
      </w:r>
      <w:r>
        <w:rPr>
          <w:spacing w:val="18"/>
        </w:rPr>
        <w:t> </w:t>
      </w:r>
      <w:r>
        <w:rPr/>
        <w:t>Theá</w:t>
      </w:r>
      <w:r>
        <w:rPr>
          <w:spacing w:val="17"/>
        </w:rPr>
        <w:t> </w:t>
      </w:r>
      <w:r>
        <w:rPr/>
        <w:t>Toân</w:t>
      </w:r>
      <w:r>
        <w:rPr>
          <w:spacing w:val="18"/>
        </w:rPr>
        <w:t> </w:t>
      </w:r>
      <w:r>
        <w:rPr/>
        <w:t>ñaõ</w:t>
      </w:r>
      <w:r>
        <w:rPr>
          <w:spacing w:val="17"/>
        </w:rPr>
        <w:t> </w:t>
      </w:r>
      <w:r>
        <w:rPr/>
        <w:t>löôïc</w:t>
      </w:r>
      <w:r>
        <w:rPr>
          <w:spacing w:val="17"/>
        </w:rPr>
        <w:t> </w:t>
      </w:r>
      <w:r>
        <w:rPr/>
        <w:t>noùi</w:t>
      </w:r>
      <w:r>
        <w:rPr>
          <w:spacing w:val="15"/>
        </w:rPr>
        <w:t> </w:t>
      </w:r>
      <w:r>
        <w:rPr/>
        <w:t>cho</w:t>
      </w:r>
      <w:r>
        <w:rPr>
          <w:spacing w:val="17"/>
        </w:rPr>
        <w:t> </w:t>
      </w:r>
      <w:r>
        <w:rPr/>
        <w:t>caùc</w:t>
      </w:r>
      <w:r>
        <w:rPr>
          <w:spacing w:val="17"/>
        </w:rPr>
        <w:t> </w:t>
      </w:r>
      <w:r>
        <w:rPr/>
        <w:t>vò</w:t>
      </w:r>
      <w:r>
        <w:rPr>
          <w:spacing w:val="17"/>
        </w:rPr>
        <w:t> </w:t>
      </w:r>
      <w:r>
        <w:rPr/>
        <w:t>Tyø-kheo</w:t>
      </w:r>
      <w:r>
        <w:rPr>
          <w:spacing w:val="17"/>
        </w:rPr>
        <w:t> </w:t>
      </w:r>
      <w:r>
        <w:rPr/>
        <w:t>veà</w:t>
      </w:r>
      <w:r>
        <w:rPr>
          <w:spacing w:val="14"/>
        </w:rPr>
        <w:t> </w:t>
      </w:r>
      <w:r>
        <w:rPr/>
        <w:t>choã</w:t>
      </w:r>
      <w:r>
        <w:rPr>
          <w:spacing w:val="18"/>
        </w:rPr>
        <w:t> </w:t>
      </w:r>
      <w:r>
        <w:rPr/>
        <w:t>chính</w:t>
      </w:r>
      <w:r>
        <w:rPr>
          <w:spacing w:val="17"/>
        </w:rPr>
        <w:t> </w:t>
      </w:r>
      <w:r>
        <w:rPr/>
        <w:t>yeáu</w:t>
      </w:r>
      <w:r>
        <w:rPr>
          <w:spacing w:val="18"/>
        </w:rPr>
        <w:t> </w:t>
      </w:r>
      <w:r>
        <w:rPr/>
        <w:t>cuûa</w:t>
      </w:r>
    </w:p>
    <w:p>
      <w:pPr>
        <w:spacing w:after="0" w:line="232" w:lineRule="auto"/>
        <w:sectPr>
          <w:pgSz w:w="11910" w:h="16840"/>
          <w:pgMar w:header="564" w:footer="388" w:top="1300" w:bottom="580" w:left="1300" w:right="1300"/>
        </w:sectPr>
      </w:pPr>
    </w:p>
    <w:p>
      <w:pPr>
        <w:pStyle w:val="BodyText"/>
        <w:spacing w:line="235" w:lineRule="auto" w:before="95"/>
        <w:ind w:right="114"/>
      </w:pPr>
      <w:r>
        <w:rPr/>
        <w:t>caùc phaùp, sau ñoù con quaûng dieãn nghóa  lyù chính yeáu aáy, raèng ñoù laø voâ thöôøng, khoå,  khoâng, voâ ngaõ, vaéng laëng. Baáy giôø Tröôûng giaû Duy-ma ñeán, thöa vôùi con: “Daï, kính    baïch Toân giaû Ca-chieân-dieân! Xin ñöøng ñem caùi taâm sinh dieät maø noùi veà phaùp thaät töôùng. Kính baïch Toân giaû! Voâ thöôøng nghóa laø caùc phaùp trieät ñeå baát sinh baát dieät, khoå nghóa laø naêm uaån roãng laëng maø khoâng coù khôûi leân, khoâng nghóa laø caùc phaùp trieät ñeå khoâng hieän höõu, voâ ngaõ nghóa laø ngaõ vaø ngaõ sôû maø thaáy laø baát nhò, vaéng laëng nghóa laø caùc phaùp voán khoâng chaùy nay khoâng taét.” Khi Tröôûng giaû Duy-ma thuyeát phaùp nhö vaäy thì caùc Tyø-  kheo</w:t>
      </w:r>
      <w:r>
        <w:rPr>
          <w:spacing w:val="9"/>
        </w:rPr>
        <w:t> </w:t>
      </w:r>
      <w:r>
        <w:rPr/>
        <w:t>taâm</w:t>
      </w:r>
      <w:r>
        <w:rPr>
          <w:spacing w:val="8"/>
        </w:rPr>
        <w:t> </w:t>
      </w:r>
      <w:r>
        <w:rPr/>
        <w:t>ñöôïc</w:t>
      </w:r>
      <w:r>
        <w:rPr>
          <w:spacing w:val="11"/>
        </w:rPr>
        <w:t> </w:t>
      </w:r>
      <w:r>
        <w:rPr/>
        <w:t>giaûi</w:t>
      </w:r>
      <w:r>
        <w:rPr>
          <w:spacing w:val="7"/>
        </w:rPr>
        <w:t> </w:t>
      </w:r>
      <w:r>
        <w:rPr/>
        <w:t>thoaùt.</w:t>
      </w:r>
      <w:r>
        <w:rPr>
          <w:spacing w:val="10"/>
        </w:rPr>
        <w:t> </w:t>
      </w:r>
      <w:r>
        <w:rPr/>
        <w:t>Do</w:t>
      </w:r>
      <w:r>
        <w:rPr>
          <w:spacing w:val="7"/>
        </w:rPr>
        <w:t> </w:t>
      </w:r>
      <w:r>
        <w:rPr/>
        <w:t>vaäy,</w:t>
      </w:r>
      <w:r>
        <w:rPr>
          <w:spacing w:val="10"/>
        </w:rPr>
        <w:t> </w:t>
      </w:r>
      <w:r>
        <w:rPr/>
        <w:t>con</w:t>
      </w:r>
      <w:r>
        <w:rPr>
          <w:spacing w:val="8"/>
        </w:rPr>
        <w:t> </w:t>
      </w:r>
      <w:r>
        <w:rPr/>
        <w:t>khoâng</w:t>
      </w:r>
      <w:r>
        <w:rPr>
          <w:spacing w:val="9"/>
        </w:rPr>
        <w:t> </w:t>
      </w:r>
      <w:r>
        <w:rPr/>
        <w:t>ñuû</w:t>
      </w:r>
      <w:r>
        <w:rPr>
          <w:spacing w:val="10"/>
        </w:rPr>
        <w:t> </w:t>
      </w:r>
      <w:r>
        <w:rPr/>
        <w:t>söùc</w:t>
      </w:r>
      <w:r>
        <w:rPr>
          <w:spacing w:val="11"/>
        </w:rPr>
        <w:t> </w:t>
      </w:r>
      <w:r>
        <w:rPr/>
        <w:t>ñeán</w:t>
      </w:r>
      <w:r>
        <w:rPr>
          <w:spacing w:val="9"/>
        </w:rPr>
        <w:t> </w:t>
      </w:r>
      <w:r>
        <w:rPr/>
        <w:t>thaêm</w:t>
      </w:r>
      <w:r>
        <w:rPr>
          <w:spacing w:val="10"/>
        </w:rPr>
        <w:t> </w:t>
      </w:r>
      <w:r>
        <w:rPr/>
        <w:t>beänh</w:t>
      </w:r>
      <w:r>
        <w:rPr>
          <w:spacing w:val="10"/>
        </w:rPr>
        <w:t> </w:t>
      </w:r>
      <w:r>
        <w:rPr/>
        <w:t>Tröôûng</w:t>
      </w:r>
      <w:r>
        <w:rPr>
          <w:spacing w:val="10"/>
        </w:rPr>
        <w:t> </w:t>
      </w:r>
      <w:r>
        <w:rPr/>
        <w:t>giaû</w:t>
      </w:r>
      <w:r>
        <w:rPr>
          <w:spacing w:val="9"/>
        </w:rPr>
        <w:t> </w:t>
      </w:r>
      <w:r>
        <w:rPr/>
        <w:t>Duy-ma.</w:t>
      </w:r>
    </w:p>
    <w:p>
      <w:pPr>
        <w:pStyle w:val="BodyText"/>
        <w:spacing w:line="294" w:lineRule="exact"/>
        <w:ind w:left="682"/>
      </w:pPr>
      <w:r>
        <w:rPr/>
        <w:t>Ñöùc Theá Toân baûo Toân giaû A-na-luaät:</w:t>
      </w:r>
    </w:p>
    <w:p>
      <w:pPr>
        <w:pStyle w:val="BodyText"/>
        <w:spacing w:line="232" w:lineRule="auto" w:before="4"/>
        <w:ind w:left="682" w:right="3501"/>
      </w:pPr>
      <w:r>
        <w:rPr/>
        <w:t>–Toân giaû haõy ñeán thaêm beänh Tröôûng giaû Duy-ma. Toân giaû A-na-luaät thöa vôùi Phaät:</w:t>
      </w:r>
    </w:p>
    <w:p>
      <w:pPr>
        <w:pStyle w:val="BodyText"/>
        <w:spacing w:line="235" w:lineRule="auto" w:before="1"/>
        <w:ind w:right="112" w:firstLine="566"/>
      </w:pPr>
      <w:r>
        <w:rPr/>
        <w:t>–Baïch Theá Toân! Con khoâng ñuû söùc ñeán thaêm beänh vò tröôûng giaû aáy. Taïi sao? Vì   con nhôù ngaøy tröôùc con kinh haønh nôi moät choã noï, baáy giôø coù Phaïm vöông teân Nghieâm Tònh, cuøng vôùi möôøi ngaøn Phaïm thieân phoùng aùnh saùng trong suoát, cuøng ñeán choã con, laïy maø hoûi: “Thieân nhaõn cuûa Toân giaû thaáy ñöôïc bao nhieâu?” Con traû lôøi: “Nhaân giaû, toâi thaáy ñaïi thieân theá giôùi naøy cuûa Ñöùc Theá Toân Thích-ca, töïa nhö hình  traùi Yeâm-ma-la trong  loøng baøn tay.” Luùc aáy, Tröôûng giaû Duy-ma ñeán, thöa vôùi con: “Daï, kính baïch Toân giaû A- na-luaät! Thieân nhaõn cuûa Toân giaû thaáy laø coù hay khoâng coù haønh töôùng? Coù haønh töôùng thì khoâng khaùc gì naêm thoâng cuûa ngoaïi ñaïo, khoâng coù haønh töôùng thì laø voâ vi, chaúng neân coù söï</w:t>
      </w:r>
      <w:r>
        <w:rPr>
          <w:spacing w:val="4"/>
        </w:rPr>
        <w:t> </w:t>
      </w:r>
      <w:r>
        <w:rPr/>
        <w:t>thaáy.”</w:t>
      </w:r>
    </w:p>
    <w:p>
      <w:pPr>
        <w:pStyle w:val="BodyText"/>
        <w:spacing w:line="235" w:lineRule="auto"/>
        <w:ind w:right="115" w:firstLine="566"/>
      </w:pPr>
      <w:r>
        <w:rPr/>
        <w:t>Baïch Theá Toân! Luùc aáy con laëng thinh, coøn caùc Phaïm thieân nghe tröôûng giaû noùi thì vui möøng chöa töøng coù, lieàn laïy tröôûng giaû maø hoûi: “Ñôøi coù ai ñöôïc Thieân nhaõn thaät khoâng?” Tröôûng giaû traû lôøi: “Coù, Ñöùc Theá Toân ñöôïc Thieân nhaõn thaät, thöôøng ôû trong chaùnh ñònh maø vaãn thaáy heát moïi coõi Phaät, thaáy khoâng phaûi baèng nhò bieân.” Baáy  giôø,  Phaïm vöông Nghieâm Tònh vaø naêm traêm Phaïm thieân quyeán thuoäc ñeàu phaùt taâm Boà-ñeà voâ thöôïng, laïy ngang chaân tröôûng giaû roài aån maát. Do vaäy, con khoâng ñuû söùc ñeán thaêm beänh Tröôûng giaû</w:t>
      </w:r>
      <w:r>
        <w:rPr>
          <w:spacing w:val="6"/>
        </w:rPr>
        <w:t> </w:t>
      </w:r>
      <w:r>
        <w:rPr/>
        <w:t>Duy-ma.</w:t>
      </w:r>
    </w:p>
    <w:p>
      <w:pPr>
        <w:pStyle w:val="BodyText"/>
        <w:spacing w:line="295" w:lineRule="exact"/>
        <w:ind w:left="682"/>
      </w:pPr>
      <w:r>
        <w:rPr/>
        <w:t>Ñöùc Theá Toân baûo Toân giaû Öu-ba-ly:</w:t>
      </w:r>
    </w:p>
    <w:p>
      <w:pPr>
        <w:pStyle w:val="BodyText"/>
        <w:spacing w:line="235" w:lineRule="auto"/>
        <w:ind w:left="682" w:right="3501"/>
      </w:pPr>
      <w:r>
        <w:rPr/>
        <w:t>–Toân giaû haõy ñeán thaêm beänh Tröôûng giaû Duy-ma. Toân giaû Öu-ba-ly thöa vôùi Phaät:</w:t>
      </w:r>
    </w:p>
    <w:p>
      <w:pPr>
        <w:pStyle w:val="BodyText"/>
        <w:spacing w:line="235" w:lineRule="auto"/>
        <w:ind w:right="115" w:firstLine="566"/>
      </w:pPr>
      <w:r>
        <w:rPr/>
        <w:t>–Baïch Theá Toân! Con khoâng ñuû söùc ñeán thaêm beänh vò tröôûng giaû aáy. Taïi sao? Vì   con nhôù tröôùc ñaây coù hai vò Tyø-kheo phaïm giôùi, laáy laøm xaáu hoå, khoâng daùm hoûi Ñöùc     Theá Toân, neân ñeán hoûi con: “Kính baïch Toân giaû Öu-ba-ly! Chuùng con phaïm giôùi, thaät laø xaáu hoå, khoâng daùm hoûi Ñöùc Theá Toân, xin Toân giaû giaûi toûa moái nghi ngôø vaø hoái haän cho chuùng con coù theå thoaùt khoûi loãi naøy.” Con lieàn giaûi thích ñuùng phaùp cho hai vò aáy. Baáy   giôø Tröôûng giaû Duy-ma ñeán, thöa vôùi con: “Daï, kính baïch Toân giaû Öu-ba-ly! Xin ñöøng laøm taêng theâm caùi toäi cuûa hai vò Tyø-kheo aáy. Toân giaû neân giaûi toûa thaúng vaøo toäi loãi,     ñöøng quaáy roái taâm hoï. Taïi sao? Vì toäi cuûa hoï khoâng ôû trong, khoâng ôû ngoaøi, khoâng ôû   giöõa. Nhö Ñöùc Theá Toân ñaõ daïy, taâm baån thì con ngöôøi baån, taâm saïch thì con ngöôøi saïch. Taâm khoâng ôû trong, khoâng ôû ngoaøi, khoâng ôû giöõa. Taâm nhö vaäy thì toäi cuõng vaäy, caùc   phaùp cuõng vaäy, taát caû toaøn laø chaân nhö. Nhö khi Toân giaû ñem taâm taùnh voán saïch maø     thöïc hieän giaûi thoaùt, thì taâm taùnh aáy voán coù baån chaêng?” Con traû lôøi: “Khoâng.” Tröôûng  giaû laïi noùi: “Taâm taùnh cuûa chuùng sinh khoâng baån cuõng y nhö theá. Kính baïch Toân giaû! Voïng töôûng laø baån, khoâng voïng töôûng môùi saïch, ñieân ñaûo laø baån, khoâng ñieân ñaûo môùi saïch,</w:t>
      </w:r>
      <w:r>
        <w:rPr>
          <w:spacing w:val="10"/>
        </w:rPr>
        <w:t> </w:t>
      </w:r>
      <w:r>
        <w:rPr/>
        <w:t>chaáp</w:t>
      </w:r>
      <w:r>
        <w:rPr>
          <w:spacing w:val="13"/>
        </w:rPr>
        <w:t> </w:t>
      </w:r>
      <w:r>
        <w:rPr/>
        <w:t>ngaõ</w:t>
      </w:r>
      <w:r>
        <w:rPr>
          <w:spacing w:val="10"/>
        </w:rPr>
        <w:t> </w:t>
      </w:r>
      <w:r>
        <w:rPr/>
        <w:t>laø</w:t>
      </w:r>
      <w:r>
        <w:rPr>
          <w:spacing w:val="10"/>
        </w:rPr>
        <w:t> </w:t>
      </w:r>
      <w:r>
        <w:rPr/>
        <w:t>baån,</w:t>
      </w:r>
      <w:r>
        <w:rPr>
          <w:spacing w:val="10"/>
        </w:rPr>
        <w:t> </w:t>
      </w:r>
      <w:r>
        <w:rPr/>
        <w:t>khoâng</w:t>
      </w:r>
      <w:r>
        <w:rPr>
          <w:spacing w:val="10"/>
        </w:rPr>
        <w:t> </w:t>
      </w:r>
      <w:r>
        <w:rPr/>
        <w:t>chaáp</w:t>
      </w:r>
      <w:r>
        <w:rPr>
          <w:spacing w:val="10"/>
        </w:rPr>
        <w:t> </w:t>
      </w:r>
      <w:r>
        <w:rPr/>
        <w:t>ngaõ</w:t>
      </w:r>
      <w:r>
        <w:rPr>
          <w:spacing w:val="11"/>
        </w:rPr>
        <w:t> </w:t>
      </w:r>
      <w:r>
        <w:rPr/>
        <w:t>môùi</w:t>
      </w:r>
      <w:r>
        <w:rPr>
          <w:spacing w:val="10"/>
        </w:rPr>
        <w:t> </w:t>
      </w:r>
      <w:r>
        <w:rPr/>
        <w:t>saïch.</w:t>
      </w:r>
      <w:r>
        <w:rPr>
          <w:spacing w:val="10"/>
        </w:rPr>
        <w:t> </w:t>
      </w:r>
      <w:r>
        <w:rPr/>
        <w:t>Kính</w:t>
      </w:r>
      <w:r>
        <w:rPr>
          <w:spacing w:val="10"/>
        </w:rPr>
        <w:t> </w:t>
      </w:r>
      <w:r>
        <w:rPr/>
        <w:t>baïch</w:t>
      </w:r>
      <w:r>
        <w:rPr>
          <w:spacing w:val="13"/>
        </w:rPr>
        <w:t> </w:t>
      </w:r>
      <w:r>
        <w:rPr/>
        <w:t>Toân</w:t>
      </w:r>
      <w:r>
        <w:rPr>
          <w:spacing w:val="14"/>
        </w:rPr>
        <w:t> </w:t>
      </w:r>
      <w:r>
        <w:rPr/>
        <w:t>giaû!</w:t>
      </w:r>
      <w:r>
        <w:rPr>
          <w:spacing w:val="8"/>
        </w:rPr>
        <w:t> </w:t>
      </w:r>
      <w:r>
        <w:rPr/>
        <w:t>Caùc</w:t>
      </w:r>
      <w:r>
        <w:rPr>
          <w:spacing w:val="10"/>
        </w:rPr>
        <w:t> </w:t>
      </w:r>
      <w:r>
        <w:rPr/>
        <w:t>phaùp</w:t>
      </w:r>
      <w:r>
        <w:rPr>
          <w:spacing w:val="10"/>
        </w:rPr>
        <w:t> </w:t>
      </w:r>
      <w:r>
        <w:rPr/>
        <w:t>sinh</w:t>
      </w:r>
      <w:r>
        <w:rPr>
          <w:spacing w:val="10"/>
        </w:rPr>
        <w:t> </w:t>
      </w:r>
      <w:r>
        <w:rPr/>
        <w:t>dieät</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ngöøng,  nhö aûo thuaät, nhö aùnh chôùp. Caùc phaùp khoâng  chôø nhau, ñeán noãi moät  thoaùng cuõng khoâng ngöøng. Caùc phaùp toaøn laø voïng thaáy, nhö chieâm bao, nhö soùng naéng, nhö traêng döôùi nöôùc, nhö aûnh trong göông, caùc phaùp toaøn do voïng töôûng. Bieát nhö vaäy laø tuaân giöõ giôùi luaät, bieát nhö vaäy laø kheùo hieåu giôùi luaät.” Baáy giôø, hai vò Tyø-kheo noùi:  “Thaät laø baäc Trí tueä cao vôøi, Toân giaû Öu-ba-ly khoâng baèng. Toân giaû ñaõ giöõ giôùi treân heát maø khoâng theå noùi nhö vaäy.” Con lieàn traû lôøi: “Ngoaïi tröø Ñöùc Theá Toân, chöa coù Thanh   vaên vôùi Boà-taùt naøo cheá ngöï noåi söï huøng bieän cuûa Tröôûng giaû Duy-ma. Trí tueä cuûa tröôûng giaû thaáu suoát ñeán nhö theá.” Khi aáy, hai vò Tyø-kheo heát caû hoaøi nghi, hoái haän, phaùt taâm Boà-ñeà voâ thöôïng, nguyeän cho taát caû chuùng sinh cuõng ñöôïc huøng bieän nhö vaäy. Do ñoù,    con khoâng ñuû söùc ñeán thaêm beänh Tröôûng giaû</w:t>
      </w:r>
      <w:r>
        <w:rPr>
          <w:spacing w:val="39"/>
        </w:rPr>
        <w:t> </w:t>
      </w:r>
      <w:r>
        <w:rPr/>
        <w:t>Duy-ma.</w:t>
      </w:r>
    </w:p>
    <w:p>
      <w:pPr>
        <w:pStyle w:val="BodyText"/>
        <w:spacing w:line="291" w:lineRule="exact"/>
        <w:ind w:left="682"/>
      </w:pPr>
      <w:r>
        <w:rPr/>
        <w:t>Ñöùc Theá Toân baûo Toân giaû La-haàu-la:</w:t>
      </w:r>
    </w:p>
    <w:p>
      <w:pPr>
        <w:pStyle w:val="BodyText"/>
        <w:spacing w:line="232" w:lineRule="auto" w:before="4"/>
        <w:ind w:left="682" w:right="3501"/>
      </w:pPr>
      <w:r>
        <w:rPr/>
        <w:t>–Toân giaû haõy ñeán thaêm beänh Tröôûng giaû Duy-ma. Toân giaû La-haàu-la thöa vôùi Phaät:</w:t>
      </w:r>
    </w:p>
    <w:p>
      <w:pPr>
        <w:pStyle w:val="BodyText"/>
        <w:spacing w:line="232" w:lineRule="auto" w:before="4"/>
        <w:ind w:right="118" w:firstLine="566"/>
      </w:pPr>
      <w:r>
        <w:rPr/>
        <w:t>–Baïch Theá Toân! Con khoâng ñuû söùc ñeán thaêm beänh vò tröôûng giaû aáy. Taïi sao? Vì   con</w:t>
      </w:r>
      <w:r>
        <w:rPr>
          <w:spacing w:val="7"/>
        </w:rPr>
        <w:t> </w:t>
      </w:r>
      <w:r>
        <w:rPr/>
        <w:t>nhôù</w:t>
      </w:r>
      <w:r>
        <w:rPr>
          <w:spacing w:val="7"/>
        </w:rPr>
        <w:t> </w:t>
      </w:r>
      <w:r>
        <w:rPr/>
        <w:t>ngaøy</w:t>
      </w:r>
      <w:r>
        <w:rPr>
          <w:spacing w:val="7"/>
        </w:rPr>
        <w:t> </w:t>
      </w:r>
      <w:r>
        <w:rPr/>
        <w:t>tröôùc,</w:t>
      </w:r>
      <w:r>
        <w:rPr>
          <w:spacing w:val="8"/>
        </w:rPr>
        <w:t> </w:t>
      </w:r>
      <w:r>
        <w:rPr/>
        <w:t>caùc</w:t>
      </w:r>
      <w:r>
        <w:rPr>
          <w:spacing w:val="5"/>
        </w:rPr>
        <w:t> </w:t>
      </w:r>
      <w:r>
        <w:rPr/>
        <w:t>tröôûng</w:t>
      </w:r>
      <w:r>
        <w:rPr>
          <w:spacing w:val="7"/>
        </w:rPr>
        <w:t> </w:t>
      </w:r>
      <w:r>
        <w:rPr/>
        <w:t>giaû</w:t>
      </w:r>
      <w:r>
        <w:rPr>
          <w:spacing w:val="8"/>
        </w:rPr>
        <w:t> </w:t>
      </w:r>
      <w:r>
        <w:rPr/>
        <w:t>töû</w:t>
      </w:r>
      <w:r>
        <w:rPr>
          <w:spacing w:val="7"/>
        </w:rPr>
        <w:t> </w:t>
      </w:r>
      <w:r>
        <w:rPr/>
        <w:t>töø</w:t>
      </w:r>
      <w:r>
        <w:rPr>
          <w:spacing w:val="5"/>
        </w:rPr>
        <w:t> </w:t>
      </w:r>
      <w:r>
        <w:rPr/>
        <w:t>thaønh</w:t>
      </w:r>
      <w:r>
        <w:rPr>
          <w:spacing w:val="5"/>
        </w:rPr>
        <w:t> </w:t>
      </w:r>
      <w:r>
        <w:rPr/>
        <w:t>Tyø-da-ly</w:t>
      </w:r>
      <w:r>
        <w:rPr>
          <w:spacing w:val="8"/>
        </w:rPr>
        <w:t> </w:t>
      </w:r>
      <w:r>
        <w:rPr/>
        <w:t>ñeán</w:t>
      </w:r>
      <w:r>
        <w:rPr>
          <w:spacing w:val="5"/>
        </w:rPr>
        <w:t> </w:t>
      </w:r>
      <w:r>
        <w:rPr/>
        <w:t>choã</w:t>
      </w:r>
      <w:r>
        <w:rPr>
          <w:spacing w:val="5"/>
        </w:rPr>
        <w:t> </w:t>
      </w:r>
      <w:r>
        <w:rPr/>
        <w:t>con,</w:t>
      </w:r>
      <w:r>
        <w:rPr>
          <w:spacing w:val="7"/>
        </w:rPr>
        <w:t> </w:t>
      </w:r>
      <w:r>
        <w:rPr/>
        <w:t>laïy</w:t>
      </w:r>
      <w:r>
        <w:rPr>
          <w:spacing w:val="8"/>
        </w:rPr>
        <w:t> </w:t>
      </w:r>
      <w:r>
        <w:rPr/>
        <w:t>roài</w:t>
      </w:r>
      <w:r>
        <w:rPr>
          <w:spacing w:val="7"/>
        </w:rPr>
        <w:t> </w:t>
      </w:r>
      <w:r>
        <w:rPr/>
        <w:t>hoûi:</w:t>
      </w:r>
    </w:p>
    <w:p>
      <w:pPr>
        <w:pStyle w:val="BodyText"/>
        <w:spacing w:line="235" w:lineRule="auto"/>
        <w:ind w:right="115" w:firstLine="566"/>
      </w:pPr>
      <w:r>
        <w:rPr/>
        <w:t>“Daï, kính baïch Toân giaû La-haàu-la! Toân giaû laø con Phaät, boû ngoâi vò Luaân vöông maø xuaát gia, tu taäp chaùnh phaùp. Vaäy söï xuaát gia coù nhöõng lôïi ích gì?” Con lieàn noùi cho hoï  moät caùch ñuùng phaùp veà coâng ñöùc, lôïi ích cuûa söï xuaát gia. Baáy giôø, Tröôûng giaû Duy-ma ñeán, thöa vôùi con: “Daï, kính baïch Toân giaû La-haàu-la! Khoâng neân noùi coâng ñöùc, lôïi ích  cuûa söï xuaát gia. Taïi sao? Vì khoâng lôïi ích, khoâng coâng ñöùc môùi laø xuaát gia. Phaùp höõu vi môùi coù theå noùi laø coù lôïi ích, coù coâng ñöùc. Coøn xuaát gia laø phaùp voâ vi. Trong phaùp voâ vi    thì khoâng coù lôïi ích, khoâng coù coâng ñöùc. Kính baïch Toân giaû! Xuaát gia thì khoâng theá naøy, khoâng theá khaùc, khoâng löng chöøng. Taùch rôøi saùu möôi kieán chaáp maø ôû nôi Nieát-baøn; baäc Trí vaâng chòu vaø haøng Thaùnh ñi theo; chieán thaéng caùc loaïi quaân ma, vöôït naêm ñöôøng,  saïch naêm maét, ñöôïc naêm caên baûn, laäp naêm naêng löïc; khoâng gaây roái ai, boû moïi ñeàu aùc;    xoâ ngaõ ngoaïi ñaïo, vöôït treân giaû danh; thoaùt khoûi buøn laày, khoâng heä luïy, khoâng ngaõ sôû, khoâng vaâng chòu, khoâng loaïn ñoäng; trong taâm hoan hyû vaø naâng ñôõ chuùng sinh; thuaän    theo thieàn ñònh, taùch rôøi laàm loãi: coù naêng löïc laøm ñöôïc nhö vaäy môùi laø xuaát gia thaät.” Tröôûng giaû Duy-ma baûo caùc tröôûng giaû töû: “Caùc vò neân cuøng nhau xuaát gia trong phaùp Phaät. Taïi sao? Vì khoù gaëp ñöôïc thôøi gian coù Phaät.” Caùc Tröôûng giaû töû noùi: “Thöa cö só, chuùng toâi nghe noùi Phaät daïy cha meï khoâng ñoàng yù thì khoâng ñöôïc xuaát gia.” Tröôûng giaû Duy-ma noùi: “Nhöng caùc vò phaùt taâm Boà-ñeà voâ thöôïng thì theá laø xuaát gia laø coù giôùi Cuï   tuùc roài ñoù.” Baáy giôø ba möôi hai tröôûng giaû töû ñeàu phaùt taâm Boà-ñeà voâ thöôïng. Do vaäy,  con khoâng ñuû söùc ñeán thaêm beänh Tröôûng giaû</w:t>
      </w:r>
      <w:r>
        <w:rPr>
          <w:spacing w:val="39"/>
        </w:rPr>
        <w:t> </w:t>
      </w:r>
      <w:r>
        <w:rPr/>
        <w:t>Duy-ma.</w:t>
      </w:r>
    </w:p>
    <w:p>
      <w:pPr>
        <w:pStyle w:val="BodyText"/>
        <w:spacing w:line="277" w:lineRule="exact"/>
        <w:ind w:left="682"/>
      </w:pPr>
      <w:r>
        <w:rPr/>
        <w:t>Ñöùc Theá Toân baûo Toân giaû A-nan:</w:t>
      </w:r>
    </w:p>
    <w:p>
      <w:pPr>
        <w:pStyle w:val="BodyText"/>
        <w:spacing w:line="232" w:lineRule="auto" w:before="5"/>
        <w:ind w:left="682" w:right="3501"/>
      </w:pPr>
      <w:r>
        <w:rPr/>
        <w:t>–Toân giaû haõy ñeán thaêm beänh Tröôûng giaû Duy-ma. Toân giaû A-nan thöa vôùi Phaät:</w:t>
      </w:r>
    </w:p>
    <w:p>
      <w:pPr>
        <w:pStyle w:val="BodyText"/>
        <w:spacing w:line="232" w:lineRule="auto" w:before="3"/>
        <w:ind w:right="116" w:firstLine="566"/>
      </w:pPr>
      <w:r>
        <w:rPr/>
        <w:t>–Baïch Theá Toân! Con khoâng ñuû söùc ñeán thaêm beänh vò tröôûng giaû aáy. Taïi sao? Vì   con nhôù ngaøy tröôùc thaân theå Ñöùc Theá Toân coù chuùt beänh, caàn ñeán söõa boø. Con lieàn caàm baùt, tôùi moät nhaø ñaïi Baø-la-moân, ñöùng ngoaøi cöûa. Baáy giôø Tröôûng giaû Duy-ma ñeán, thöa vôùi con: “Daï, kính baïch Toân giaû A-nan! Taïi sao môùi saùng sôùm maø Toân giaû caàm baùt ñöùng ñaây?” Con traû lôøi: “Thöa cö só! Ñöùc Theá Toân thaân coù chuùt beänh, caàn ñeán söõa boø, neân toâi ñeán ñaây.” Tröôûng giaû Duy-ma lieàn noùi: “Ñöøng, ñöøng, Toân giaû A-nan! Ñöøng noùi nhö vaäy. Thaân Ñöùc Theá Toân laø thaân kim cöông, döùt heát ñieàu aùc, hoäi ñuû ñieàu thieän, thì coøn beänh    taät</w:t>
      </w:r>
      <w:r>
        <w:rPr>
          <w:spacing w:val="18"/>
        </w:rPr>
        <w:t> </w:t>
      </w:r>
      <w:r>
        <w:rPr/>
        <w:t>gì,</w:t>
      </w:r>
      <w:r>
        <w:rPr>
          <w:spacing w:val="17"/>
        </w:rPr>
        <w:t> </w:t>
      </w:r>
      <w:r>
        <w:rPr/>
        <w:t>coù</w:t>
      </w:r>
      <w:r>
        <w:rPr>
          <w:spacing w:val="17"/>
        </w:rPr>
        <w:t> </w:t>
      </w:r>
      <w:r>
        <w:rPr/>
        <w:t>böïc</w:t>
      </w:r>
      <w:r>
        <w:rPr>
          <w:spacing w:val="19"/>
        </w:rPr>
        <w:t> </w:t>
      </w:r>
      <w:r>
        <w:rPr/>
        <w:t>boäi</w:t>
      </w:r>
      <w:r>
        <w:rPr>
          <w:spacing w:val="18"/>
        </w:rPr>
        <w:t> </w:t>
      </w:r>
      <w:r>
        <w:rPr/>
        <w:t>naøo?</w:t>
      </w:r>
      <w:r>
        <w:rPr>
          <w:spacing w:val="14"/>
        </w:rPr>
        <w:t> </w:t>
      </w:r>
      <w:r>
        <w:rPr/>
        <w:t>Haõy</w:t>
      </w:r>
      <w:r>
        <w:rPr>
          <w:spacing w:val="17"/>
        </w:rPr>
        <w:t> </w:t>
      </w:r>
      <w:r>
        <w:rPr/>
        <w:t>laëng</w:t>
      </w:r>
      <w:r>
        <w:rPr>
          <w:spacing w:val="17"/>
        </w:rPr>
        <w:t> </w:t>
      </w:r>
      <w:r>
        <w:rPr/>
        <w:t>thinh</w:t>
      </w:r>
      <w:r>
        <w:rPr>
          <w:spacing w:val="16"/>
        </w:rPr>
        <w:t> </w:t>
      </w:r>
      <w:r>
        <w:rPr/>
        <w:t>maø</w:t>
      </w:r>
      <w:r>
        <w:rPr>
          <w:spacing w:val="17"/>
        </w:rPr>
        <w:t> </w:t>
      </w:r>
      <w:r>
        <w:rPr/>
        <w:t>ñi</w:t>
      </w:r>
      <w:r>
        <w:rPr>
          <w:spacing w:val="17"/>
        </w:rPr>
        <w:t> </w:t>
      </w:r>
      <w:r>
        <w:rPr/>
        <w:t>ñi,</w:t>
      </w:r>
      <w:r>
        <w:rPr>
          <w:spacing w:val="20"/>
        </w:rPr>
        <w:t> </w:t>
      </w:r>
      <w:r>
        <w:rPr/>
        <w:t>Toân</w:t>
      </w:r>
      <w:r>
        <w:rPr>
          <w:spacing w:val="17"/>
        </w:rPr>
        <w:t> </w:t>
      </w:r>
      <w:r>
        <w:rPr/>
        <w:t>giaû</w:t>
      </w:r>
      <w:r>
        <w:rPr>
          <w:spacing w:val="17"/>
        </w:rPr>
        <w:t> </w:t>
      </w:r>
      <w:r>
        <w:rPr/>
        <w:t>A-nan,</w:t>
      </w:r>
      <w:r>
        <w:rPr>
          <w:spacing w:val="17"/>
        </w:rPr>
        <w:t> </w:t>
      </w:r>
      <w:r>
        <w:rPr/>
        <w:t>ñöøng</w:t>
      </w:r>
      <w:r>
        <w:rPr>
          <w:spacing w:val="17"/>
        </w:rPr>
        <w:t> </w:t>
      </w:r>
      <w:r>
        <w:rPr/>
        <w:t>phæ</w:t>
      </w:r>
      <w:r>
        <w:rPr>
          <w:spacing w:val="18"/>
        </w:rPr>
        <w:t> </w:t>
      </w:r>
      <w:r>
        <w:rPr/>
        <w:t>baùng</w:t>
      </w:r>
      <w:r>
        <w:rPr>
          <w:spacing w:val="17"/>
        </w:rPr>
        <w:t> </w:t>
      </w:r>
      <w:r>
        <w:rPr/>
        <w:t>Ñöùc</w:t>
      </w:r>
      <w:r>
        <w:rPr>
          <w:spacing w:val="17"/>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right="113"/>
      </w:pPr>
      <w:r>
        <w:rPr/>
        <w:t>Toân, ñöøng ñeå ngöôøi khaùc nghe lôøi thoâ aáy, ñöøng ñeå chö Thieân ñaïi oai ñöùc, hay caùc vò Boà- taùt ñeán töø caùc phöông tònh ñoä, nghe ñöôïc lôøi aáy. Kính baïch Toân giaû! Luaân vöông nhôø    chuùt phöôùc maø coøn ñöôïc voâ beänh, huoáng chi Ñöùc Theá Toân tuï hoäi voâ löôïng phöôùc ñöùc vaø  laø baäc hôn heát? Ñi ñi thoâi, Toân giaû A-nan, ñöøng ñeå chuùng toâi cuõng chòu sæ nhuïc naøy.   Ngoaïi ñaïo Phaïm chí nghe ñöôïc lôøi aáy thì seõ nghó sao goïi laø thaày, beänh mình khoâng töï    cöùu ñöôïc thì laøm sao cöùu ñöôïc moïi ngöôøi. Toân giaû haõy kín ñaùo ñi mau ñi, ñöøng ñeå ai  nghe. Kính baïch Toân giaû A-nan! Neân bieát thaân Phaät laø Phaùp thaân, khoâng phaûi caùi thaân nghó ñeán aùi duïc. Phaät laø Ñaáng Theá Toân, vöôït quaù ba coõi. Thaân Phaät voâ laäu, caùc laäu ñaõ   heát. Thaân Phaät voâ vi, khoâng thuoäc phaïm vi soá löôïng. Thaân Phaät nhö vaäy, laøm sao coù beänh?” Baáy giôø, baïch Theá Toân! Con thaät xaáu hoå: Coù theå naøo gaàn Ñöùc Theá Toân maø laïi nghe laàm? Töùc thì trong khoâng trung coù tieáng noùi baûo con: “Toân giaû A-nan, söï theå ñuùng nhö tröôûng giaû noùi. Chæ vì Ñöùc Theá Toân xuaát hieän trong giai ñoaïn coù ñuû naêm thöù oâ tröôïc, neân hieän haønh beänh taät ñeå giaùo hoùa chuùng sinh. Vaäy cöù ñi ñi, Toân giaû A-nan, cöù kieám  söõa, ñöøng coù xaáu</w:t>
      </w:r>
      <w:r>
        <w:rPr>
          <w:spacing w:val="9"/>
        </w:rPr>
        <w:t> </w:t>
      </w:r>
      <w:r>
        <w:rPr/>
        <w:t>hoå.”</w:t>
      </w:r>
    </w:p>
    <w:p>
      <w:pPr>
        <w:pStyle w:val="BodyText"/>
        <w:spacing w:line="286" w:lineRule="exact"/>
        <w:ind w:left="682"/>
      </w:pPr>
      <w:r>
        <w:rPr/>
        <w:t>Baïch Theá Toân! Tröôûng giaû Duy-ma trí tueä huøng bieän ñeán nhö theá. Do vaäy, con</w:t>
      </w:r>
    </w:p>
    <w:p>
      <w:pPr>
        <w:pStyle w:val="BodyText"/>
        <w:spacing w:line="306" w:lineRule="exact"/>
      </w:pPr>
      <w:r>
        <w:rPr/>
        <w:t>khoâng ñuû söùc ñeán thaêm beänh Tröôûng giaû Duy-ma.</w:t>
      </w:r>
    </w:p>
    <w:p>
      <w:pPr>
        <w:pStyle w:val="BodyText"/>
        <w:spacing w:line="235" w:lineRule="auto"/>
        <w:ind w:right="116" w:firstLine="566"/>
      </w:pPr>
      <w:r>
        <w:rPr/>
        <w:t>Cöù nhö vaäy, naêm traêm ñaïi ñeä töû cuûa Ñöùc Theá Toân ai cuõng thöa vôùi Ngaøi veà tröôøng hôïp cuõ, thuaät laïi lôøi noùi cuûa Tröôûng giaû Duy-ma vaø cuõng noùi khoâng ñuû söùc ñeán thaêm   beänh vò tröôûng giaû</w:t>
      </w:r>
      <w:r>
        <w:rPr>
          <w:spacing w:val="16"/>
        </w:rPr>
        <w:t> </w:t>
      </w:r>
      <w:r>
        <w:rPr/>
        <w:t>aáy.</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0"/>
      <w:ind w:left="682"/>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- 35 475-3 Ä’á»⁄ Tá»­-Kinh Duy Ma Cáº­t Sá»Ÿ Thuyáº¿t.docx</dc:title>
  <dcterms:created xsi:type="dcterms:W3CDTF">2021-03-10T12:05:28Z</dcterms:created>
  <dcterms:modified xsi:type="dcterms:W3CDTF">2021-03-10T12:05:28Z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